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3D" w:rsidRDefault="00184B3D" w:rsidP="00184B3D">
      <w:pPr>
        <w:jc w:val="center"/>
      </w:pPr>
      <w:r>
        <w:rPr>
          <w:noProof/>
        </w:rPr>
        <w:drawing>
          <wp:inline distT="0" distB="0" distL="0" distR="0" wp14:anchorId="0EBCA4DB" wp14:editId="760D2C96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3D" w:rsidRDefault="00184B3D" w:rsidP="00184B3D"/>
    <w:p w:rsidR="00184B3D" w:rsidRPr="00ED5212" w:rsidRDefault="00184B3D" w:rsidP="00ED5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7744" wp14:editId="580E2803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1A" w:rsidRDefault="0071671A" w:rsidP="00184B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7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71671A" w:rsidRDefault="0071671A" w:rsidP="00184B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84B3D" w:rsidRPr="00DD35AF" w:rsidRDefault="00184B3D" w:rsidP="00184B3D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АДМИНИСТРАЦИИ СОБОЛЕВСКОГО МУНИЦИПАЛЬНОГО РАЙОНА</w:t>
      </w:r>
    </w:p>
    <w:p w:rsidR="00184B3D" w:rsidRPr="00DD35AF" w:rsidRDefault="00184B3D" w:rsidP="00184B3D">
      <w:pPr>
        <w:jc w:val="center"/>
        <w:rPr>
          <w:sz w:val="28"/>
          <w:szCs w:val="28"/>
        </w:rPr>
      </w:pPr>
      <w:r w:rsidRPr="00DD35AF">
        <w:rPr>
          <w:sz w:val="28"/>
          <w:szCs w:val="28"/>
        </w:rPr>
        <w:t>КАМЧАТСКОГО КРАЯ</w:t>
      </w:r>
    </w:p>
    <w:p w:rsidR="00184B3D" w:rsidRDefault="00184B3D" w:rsidP="0052273C">
      <w:pPr>
        <w:jc w:val="both"/>
        <w:rPr>
          <w:sz w:val="28"/>
        </w:rPr>
      </w:pPr>
    </w:p>
    <w:p w:rsidR="00184B3D" w:rsidRPr="0052273C" w:rsidRDefault="009237AB" w:rsidP="0052273C">
      <w:pPr>
        <w:jc w:val="both"/>
        <w:rPr>
          <w:b/>
          <w:sz w:val="28"/>
          <w:szCs w:val="28"/>
        </w:rPr>
      </w:pPr>
      <w:r>
        <w:rPr>
          <w:b/>
          <w:sz w:val="28"/>
        </w:rPr>
        <w:t>29</w:t>
      </w:r>
      <w:r w:rsidR="007A3AD3">
        <w:rPr>
          <w:b/>
          <w:sz w:val="28"/>
        </w:rPr>
        <w:t xml:space="preserve"> </w:t>
      </w:r>
      <w:r w:rsidR="00E7130F">
        <w:rPr>
          <w:b/>
          <w:sz w:val="28"/>
        </w:rPr>
        <w:t>ию</w:t>
      </w:r>
      <w:r>
        <w:rPr>
          <w:b/>
          <w:sz w:val="28"/>
        </w:rPr>
        <w:t>л</w:t>
      </w:r>
      <w:r w:rsidR="00E7130F">
        <w:rPr>
          <w:b/>
          <w:sz w:val="28"/>
        </w:rPr>
        <w:t>я</w:t>
      </w:r>
      <w:r w:rsidR="007A3AD3">
        <w:rPr>
          <w:b/>
          <w:sz w:val="28"/>
        </w:rPr>
        <w:t xml:space="preserve"> </w:t>
      </w:r>
      <w:r w:rsidR="00184B3D" w:rsidRPr="000F24CB">
        <w:rPr>
          <w:b/>
          <w:sz w:val="28"/>
        </w:rPr>
        <w:t>20</w:t>
      </w:r>
      <w:r w:rsidR="00843473" w:rsidRPr="000F24CB">
        <w:rPr>
          <w:b/>
          <w:sz w:val="28"/>
        </w:rPr>
        <w:t>2</w:t>
      </w:r>
      <w:r w:rsidR="007A3AD3">
        <w:rPr>
          <w:b/>
          <w:sz w:val="28"/>
        </w:rPr>
        <w:t>4</w:t>
      </w:r>
      <w:r w:rsidR="0052273C" w:rsidRPr="000F24CB">
        <w:rPr>
          <w:b/>
          <w:sz w:val="28"/>
        </w:rPr>
        <w:t xml:space="preserve"> </w:t>
      </w:r>
      <w:r w:rsidR="0052273C" w:rsidRPr="000F24CB">
        <w:rPr>
          <w:sz w:val="28"/>
        </w:rPr>
        <w:tab/>
        <w:t xml:space="preserve">      </w:t>
      </w:r>
      <w:r w:rsidR="00905C19" w:rsidRPr="000F24CB">
        <w:rPr>
          <w:sz w:val="28"/>
        </w:rPr>
        <w:t xml:space="preserve">   </w:t>
      </w:r>
      <w:r w:rsidR="000F24CB" w:rsidRPr="000F24CB">
        <w:rPr>
          <w:sz w:val="28"/>
        </w:rPr>
        <w:t xml:space="preserve"> </w:t>
      </w:r>
      <w:r w:rsidR="00905C19" w:rsidRPr="000F24CB">
        <w:rPr>
          <w:sz w:val="28"/>
        </w:rPr>
        <w:t xml:space="preserve">             </w:t>
      </w:r>
      <w:r w:rsidR="004C26C6" w:rsidRPr="000F24CB">
        <w:rPr>
          <w:sz w:val="28"/>
        </w:rPr>
        <w:t xml:space="preserve">  </w:t>
      </w:r>
      <w:r w:rsidR="0052273C" w:rsidRPr="000F24CB">
        <w:rPr>
          <w:sz w:val="28"/>
        </w:rPr>
        <w:t xml:space="preserve">   </w:t>
      </w:r>
      <w:r w:rsidR="00184B3D" w:rsidRPr="000F24CB">
        <w:rPr>
          <w:sz w:val="28"/>
        </w:rPr>
        <w:t xml:space="preserve"> с. Соболево</w:t>
      </w:r>
      <w:r w:rsidR="00184B3D" w:rsidRPr="000F24CB">
        <w:t xml:space="preserve">                         </w:t>
      </w:r>
      <w:r w:rsidR="00BC273A" w:rsidRPr="000F24CB">
        <w:t xml:space="preserve">     </w:t>
      </w:r>
      <w:r w:rsidR="004C26C6" w:rsidRPr="000F24CB">
        <w:t xml:space="preserve">  </w:t>
      </w:r>
      <w:r w:rsidR="00BC273A" w:rsidRPr="000F24CB">
        <w:t xml:space="preserve">      </w:t>
      </w:r>
      <w:r w:rsidR="000D6AE7" w:rsidRPr="000F24CB">
        <w:t xml:space="preserve">      </w:t>
      </w:r>
      <w:r w:rsidR="00BC273A" w:rsidRPr="000F24CB">
        <w:t xml:space="preserve">      </w:t>
      </w:r>
      <w:r w:rsidR="004C26C6" w:rsidRPr="000F24CB">
        <w:t xml:space="preserve">   </w:t>
      </w:r>
      <w:r w:rsidR="00BC273A" w:rsidRPr="000F24CB">
        <w:t xml:space="preserve">  </w:t>
      </w:r>
      <w:r w:rsidR="00184B3D" w:rsidRPr="000F24CB">
        <w:rPr>
          <w:b/>
          <w:sz w:val="28"/>
        </w:rPr>
        <w:t>№</w:t>
      </w:r>
      <w:r w:rsidR="00905C19" w:rsidRPr="000F24CB">
        <w:rPr>
          <w:b/>
          <w:sz w:val="28"/>
        </w:rPr>
        <w:t xml:space="preserve"> </w:t>
      </w:r>
      <w:r>
        <w:rPr>
          <w:b/>
          <w:sz w:val="28"/>
        </w:rPr>
        <w:t>579</w:t>
      </w:r>
      <w:r w:rsidR="00BF458E">
        <w:rPr>
          <w:b/>
          <w:sz w:val="28"/>
        </w:rPr>
        <w:t>-</w:t>
      </w:r>
      <w:r w:rsidR="00184B3D" w:rsidRPr="000F24CB">
        <w:rPr>
          <w:b/>
          <w:sz w:val="28"/>
        </w:rPr>
        <w:t>р</w:t>
      </w:r>
    </w:p>
    <w:p w:rsidR="00184B3D" w:rsidRDefault="00184B3D" w:rsidP="00184B3D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23A7" w:rsidRDefault="00D123A7" w:rsidP="00184B3D">
      <w:pPr>
        <w:pStyle w:val="a3"/>
        <w:ind w:hanging="993"/>
        <w:jc w:val="both"/>
        <w:rPr>
          <w:sz w:val="18"/>
          <w:szCs w:val="18"/>
        </w:rPr>
      </w:pPr>
    </w:p>
    <w:p w:rsidR="00D123A7" w:rsidRDefault="00D123A7" w:rsidP="00184B3D">
      <w:pPr>
        <w:pStyle w:val="a3"/>
        <w:ind w:hanging="993"/>
        <w:jc w:val="both"/>
        <w:rPr>
          <w:sz w:val="18"/>
          <w:szCs w:val="18"/>
        </w:rPr>
      </w:pPr>
    </w:p>
    <w:p w:rsidR="009E2B09" w:rsidRDefault="009E2B09" w:rsidP="009E2B09">
      <w:pPr>
        <w:jc w:val="both"/>
        <w:rPr>
          <w:sz w:val="28"/>
          <w:szCs w:val="28"/>
        </w:rPr>
      </w:pPr>
    </w:p>
    <w:p w:rsidR="000A5568" w:rsidRPr="00523B24" w:rsidRDefault="00FB12D4" w:rsidP="00D21B2F">
      <w:pPr>
        <w:ind w:firstLine="708"/>
        <w:jc w:val="both"/>
        <w:rPr>
          <w:sz w:val="28"/>
          <w:szCs w:val="28"/>
          <w:lang w:eastAsia="ar-SA"/>
        </w:rPr>
      </w:pPr>
      <w:r w:rsidRPr="00D21B2F">
        <w:rPr>
          <w:sz w:val="28"/>
          <w:szCs w:val="28"/>
          <w:lang w:eastAsia="ar-SA"/>
        </w:rPr>
        <w:t xml:space="preserve">О </w:t>
      </w:r>
      <w:r w:rsidRPr="00523B24">
        <w:rPr>
          <w:sz w:val="28"/>
          <w:szCs w:val="28"/>
          <w:lang w:eastAsia="ar-SA"/>
        </w:rPr>
        <w:t xml:space="preserve">проведении конкурсных мероприятий по определению </w:t>
      </w:r>
      <w:r w:rsidR="00CA787F" w:rsidRPr="00523B24">
        <w:rPr>
          <w:sz w:val="28"/>
          <w:szCs w:val="28"/>
          <w:lang w:eastAsia="ar-SA"/>
        </w:rPr>
        <w:t>подрядчика для</w:t>
      </w:r>
      <w:r w:rsidRPr="00523B24">
        <w:rPr>
          <w:sz w:val="28"/>
          <w:szCs w:val="28"/>
          <w:lang w:eastAsia="ar-SA"/>
        </w:rPr>
        <w:t xml:space="preserve"> </w:t>
      </w:r>
      <w:r w:rsidR="005A0309">
        <w:rPr>
          <w:sz w:val="28"/>
          <w:szCs w:val="28"/>
          <w:lang w:eastAsia="ar-SA"/>
        </w:rPr>
        <w:t>капитального</w:t>
      </w:r>
      <w:r w:rsidR="003A28AB" w:rsidRPr="00523B24">
        <w:rPr>
          <w:sz w:val="28"/>
          <w:szCs w:val="28"/>
          <w:lang w:eastAsia="ar-SA"/>
        </w:rPr>
        <w:t xml:space="preserve"> </w:t>
      </w:r>
      <w:r w:rsidRPr="00523B24">
        <w:rPr>
          <w:sz w:val="28"/>
          <w:szCs w:val="28"/>
          <w:lang w:eastAsia="ar-SA"/>
        </w:rPr>
        <w:t xml:space="preserve">ремонта квартиры, расположенной по адресу: Камчатский край, Соболевский район, с. Соболево, ул. </w:t>
      </w:r>
      <w:r w:rsidR="00BF458E" w:rsidRPr="00523B24">
        <w:rPr>
          <w:sz w:val="28"/>
          <w:szCs w:val="28"/>
          <w:lang w:eastAsia="ar-SA"/>
        </w:rPr>
        <w:t>Советская</w:t>
      </w:r>
      <w:r w:rsidRPr="00523B24">
        <w:rPr>
          <w:sz w:val="28"/>
          <w:szCs w:val="28"/>
          <w:lang w:eastAsia="ar-SA"/>
        </w:rPr>
        <w:t xml:space="preserve"> д. </w:t>
      </w:r>
      <w:r w:rsidR="00E7130F">
        <w:rPr>
          <w:sz w:val="28"/>
          <w:szCs w:val="28"/>
          <w:lang w:eastAsia="ar-SA"/>
        </w:rPr>
        <w:t xml:space="preserve">7, </w:t>
      </w:r>
      <w:r w:rsidRPr="00523B24">
        <w:rPr>
          <w:sz w:val="28"/>
          <w:szCs w:val="28"/>
          <w:lang w:eastAsia="ar-SA"/>
        </w:rPr>
        <w:t xml:space="preserve">кв. </w:t>
      </w:r>
      <w:r w:rsidR="00E7130F">
        <w:rPr>
          <w:sz w:val="28"/>
          <w:szCs w:val="28"/>
          <w:lang w:eastAsia="ar-SA"/>
        </w:rPr>
        <w:t>1</w:t>
      </w:r>
      <w:r w:rsidR="00BB2D1A" w:rsidRPr="00523B24">
        <w:rPr>
          <w:sz w:val="28"/>
          <w:szCs w:val="28"/>
          <w:lang w:eastAsia="ar-SA"/>
        </w:rPr>
        <w:t>.</w:t>
      </w:r>
    </w:p>
    <w:p w:rsidR="00D21B2F" w:rsidRPr="00523B24" w:rsidRDefault="00D21B2F" w:rsidP="00D21B2F">
      <w:pPr>
        <w:ind w:firstLine="708"/>
        <w:jc w:val="both"/>
        <w:rPr>
          <w:sz w:val="28"/>
          <w:szCs w:val="28"/>
          <w:lang w:eastAsia="ar-SA"/>
        </w:rPr>
      </w:pPr>
    </w:p>
    <w:p w:rsidR="00FB12D4" w:rsidRDefault="00FB12D4" w:rsidP="00FB12D4">
      <w:pPr>
        <w:ind w:firstLine="708"/>
        <w:jc w:val="both"/>
        <w:rPr>
          <w:sz w:val="28"/>
          <w:szCs w:val="28"/>
          <w:lang w:eastAsia="ar-SA"/>
        </w:rPr>
      </w:pPr>
      <w:r w:rsidRPr="00523B24">
        <w:rPr>
          <w:sz w:val="28"/>
          <w:szCs w:val="28"/>
          <w:lang w:eastAsia="ar-SA"/>
        </w:rPr>
        <w:t>1. Комитету по экономике и управлению муниципальным имуществом администрации Соболевского муниципального района подготовить локальны</w:t>
      </w:r>
      <w:r w:rsidR="00BF458E" w:rsidRPr="00523B24">
        <w:rPr>
          <w:sz w:val="28"/>
          <w:szCs w:val="28"/>
          <w:lang w:eastAsia="ar-SA"/>
        </w:rPr>
        <w:t>й</w:t>
      </w:r>
      <w:r w:rsidRPr="00523B24">
        <w:rPr>
          <w:sz w:val="28"/>
          <w:szCs w:val="28"/>
          <w:lang w:eastAsia="ar-SA"/>
        </w:rPr>
        <w:t xml:space="preserve"> сметны</w:t>
      </w:r>
      <w:r w:rsidR="00BF458E" w:rsidRPr="00523B24">
        <w:rPr>
          <w:sz w:val="28"/>
          <w:szCs w:val="28"/>
          <w:lang w:eastAsia="ar-SA"/>
        </w:rPr>
        <w:t>й</w:t>
      </w:r>
      <w:r w:rsidRPr="00523B24">
        <w:rPr>
          <w:sz w:val="28"/>
          <w:szCs w:val="28"/>
          <w:lang w:eastAsia="ar-SA"/>
        </w:rPr>
        <w:t xml:space="preserve"> расчет на ремонт </w:t>
      </w:r>
      <w:r w:rsidR="007363DB" w:rsidRPr="00523B24">
        <w:rPr>
          <w:sz w:val="28"/>
          <w:szCs w:val="28"/>
          <w:lang w:eastAsia="ar-SA"/>
        </w:rPr>
        <w:t>муниципальной квартиры</w:t>
      </w:r>
      <w:r w:rsidRPr="00523B24">
        <w:rPr>
          <w:sz w:val="28"/>
          <w:szCs w:val="28"/>
          <w:lang w:eastAsia="ar-SA"/>
        </w:rPr>
        <w:t>, расположенной по адресу:</w:t>
      </w:r>
      <w:r w:rsidRPr="00523B24">
        <w:rPr>
          <w:i/>
          <w:sz w:val="28"/>
          <w:szCs w:val="28"/>
          <w:lang w:eastAsia="ar-SA"/>
        </w:rPr>
        <w:t xml:space="preserve"> </w:t>
      </w:r>
      <w:r w:rsidRPr="00523B24">
        <w:rPr>
          <w:sz w:val="28"/>
          <w:szCs w:val="28"/>
          <w:lang w:eastAsia="ar-SA"/>
        </w:rPr>
        <w:t xml:space="preserve">Камчатский край, Соболевский район, с. Соболево, ул. </w:t>
      </w:r>
      <w:r w:rsidR="00BF458E" w:rsidRPr="00523B24">
        <w:rPr>
          <w:sz w:val="28"/>
          <w:szCs w:val="28"/>
          <w:lang w:eastAsia="ar-SA"/>
        </w:rPr>
        <w:t>Советск</w:t>
      </w:r>
      <w:r w:rsidRPr="00523B24">
        <w:rPr>
          <w:sz w:val="28"/>
          <w:szCs w:val="28"/>
          <w:lang w:eastAsia="ar-SA"/>
        </w:rPr>
        <w:t xml:space="preserve">ая </w:t>
      </w:r>
      <w:r w:rsidR="00B074E1" w:rsidRPr="00523B24">
        <w:rPr>
          <w:sz w:val="28"/>
          <w:szCs w:val="28"/>
          <w:lang w:eastAsia="ar-SA"/>
        </w:rPr>
        <w:t xml:space="preserve">д. </w:t>
      </w:r>
      <w:r w:rsidR="00E7130F">
        <w:rPr>
          <w:sz w:val="28"/>
          <w:szCs w:val="28"/>
          <w:lang w:eastAsia="ar-SA"/>
        </w:rPr>
        <w:t>7</w:t>
      </w:r>
      <w:r w:rsidR="00495CC5">
        <w:rPr>
          <w:sz w:val="28"/>
          <w:szCs w:val="28"/>
          <w:lang w:eastAsia="ar-SA"/>
        </w:rPr>
        <w:t>,</w:t>
      </w:r>
      <w:r w:rsidR="00B074E1" w:rsidRPr="00523B24">
        <w:rPr>
          <w:sz w:val="28"/>
          <w:szCs w:val="28"/>
          <w:lang w:eastAsia="ar-SA"/>
        </w:rPr>
        <w:t xml:space="preserve"> кв. </w:t>
      </w:r>
      <w:r w:rsidR="00E7130F">
        <w:rPr>
          <w:sz w:val="28"/>
          <w:szCs w:val="28"/>
          <w:lang w:eastAsia="ar-SA"/>
        </w:rPr>
        <w:t>1</w:t>
      </w:r>
      <w:r w:rsidRPr="00523B24">
        <w:rPr>
          <w:sz w:val="28"/>
          <w:szCs w:val="28"/>
          <w:lang w:eastAsia="ar-SA"/>
        </w:rPr>
        <w:t>. КБК</w:t>
      </w:r>
      <w:r w:rsidR="002B6292" w:rsidRPr="00523B24">
        <w:rPr>
          <w:sz w:val="28"/>
          <w:szCs w:val="28"/>
          <w:lang w:eastAsia="ar-SA"/>
        </w:rPr>
        <w:t xml:space="preserve"> </w:t>
      </w:r>
      <w:r w:rsidR="00B074E1" w:rsidRPr="00523B24">
        <w:rPr>
          <w:sz w:val="28"/>
          <w:szCs w:val="28"/>
          <w:lang w:eastAsia="ar-SA"/>
        </w:rPr>
        <w:t>–</w:t>
      </w:r>
      <w:r w:rsidR="002B6292" w:rsidRPr="00523B24">
        <w:rPr>
          <w:sz w:val="28"/>
          <w:szCs w:val="28"/>
          <w:lang w:eastAsia="ar-SA"/>
        </w:rPr>
        <w:t xml:space="preserve"> </w:t>
      </w:r>
      <w:r w:rsidRPr="00523B24">
        <w:rPr>
          <w:sz w:val="28"/>
          <w:szCs w:val="28"/>
          <w:lang w:eastAsia="ar-SA"/>
        </w:rPr>
        <w:t>9020501</w:t>
      </w:r>
      <w:r w:rsidR="00E7130F">
        <w:rPr>
          <w:sz w:val="28"/>
          <w:szCs w:val="28"/>
          <w:lang w:eastAsia="ar-SA"/>
        </w:rPr>
        <w:t>0920209</w:t>
      </w:r>
      <w:r w:rsidR="00E7130F" w:rsidRPr="009237AB">
        <w:rPr>
          <w:sz w:val="28"/>
          <w:szCs w:val="28"/>
          <w:lang w:eastAsia="ar-SA"/>
        </w:rPr>
        <w:t>990</w:t>
      </w:r>
      <w:r w:rsidR="00B074E1" w:rsidRPr="009237AB">
        <w:rPr>
          <w:sz w:val="28"/>
          <w:szCs w:val="28"/>
          <w:lang w:eastAsia="ar-SA"/>
        </w:rPr>
        <w:t>24</w:t>
      </w:r>
      <w:r w:rsidR="009237AB" w:rsidRPr="009237AB">
        <w:rPr>
          <w:sz w:val="28"/>
          <w:szCs w:val="28"/>
          <w:lang w:eastAsia="ar-SA"/>
        </w:rPr>
        <w:t>3</w:t>
      </w:r>
      <w:r w:rsidR="00523B24" w:rsidRPr="00523B24">
        <w:rPr>
          <w:sz w:val="28"/>
          <w:szCs w:val="28"/>
          <w:lang w:eastAsia="ar-SA"/>
        </w:rPr>
        <w:t xml:space="preserve"> (расходы на содержание имущества Соболевского </w:t>
      </w:r>
      <w:r w:rsidR="00AB5C38">
        <w:rPr>
          <w:sz w:val="28"/>
          <w:szCs w:val="28"/>
          <w:lang w:eastAsia="ar-SA"/>
        </w:rPr>
        <w:t>муниципального района</w:t>
      </w:r>
      <w:r w:rsidR="00495CC5">
        <w:rPr>
          <w:sz w:val="28"/>
          <w:szCs w:val="28"/>
          <w:lang w:eastAsia="ar-SA"/>
        </w:rPr>
        <w:t xml:space="preserve"> </w:t>
      </w:r>
      <w:r w:rsidR="00523B24" w:rsidRPr="00523B24">
        <w:rPr>
          <w:sz w:val="28"/>
          <w:szCs w:val="28"/>
          <w:lang w:eastAsia="ar-SA"/>
        </w:rPr>
        <w:t>)</w:t>
      </w:r>
      <w:r w:rsidR="00495CC5">
        <w:rPr>
          <w:sz w:val="28"/>
          <w:szCs w:val="28"/>
          <w:lang w:eastAsia="ar-SA"/>
        </w:rPr>
        <w:t xml:space="preserve"> </w:t>
      </w:r>
      <w:r w:rsidR="00B074E1" w:rsidRPr="00523B24">
        <w:rPr>
          <w:sz w:val="28"/>
          <w:szCs w:val="28"/>
          <w:lang w:eastAsia="ar-SA"/>
        </w:rPr>
        <w:t>.</w:t>
      </w:r>
    </w:p>
    <w:p w:rsidR="009237AB" w:rsidRPr="00523B24" w:rsidRDefault="009237AB" w:rsidP="00FB12D4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Распоряжение администрации Соболевского муниципального района от 19.06.2024 года № 441-</w:t>
      </w:r>
      <w:proofErr w:type="gramStart"/>
      <w:r>
        <w:rPr>
          <w:sz w:val="28"/>
          <w:szCs w:val="28"/>
          <w:lang w:eastAsia="ar-SA"/>
        </w:rPr>
        <w:t xml:space="preserve">р </w:t>
      </w:r>
      <w:r w:rsidR="00495C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считать</w:t>
      </w:r>
      <w:proofErr w:type="gramEnd"/>
      <w:r>
        <w:rPr>
          <w:sz w:val="28"/>
          <w:szCs w:val="28"/>
          <w:lang w:eastAsia="ar-SA"/>
        </w:rPr>
        <w:t xml:space="preserve"> утратившим силу.</w:t>
      </w:r>
    </w:p>
    <w:p w:rsidR="00FB12D4" w:rsidRPr="00523B24" w:rsidRDefault="009237AB" w:rsidP="00FB12D4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B12D4" w:rsidRPr="00523B24">
        <w:rPr>
          <w:sz w:val="28"/>
          <w:szCs w:val="28"/>
          <w:lang w:eastAsia="ar-SA"/>
        </w:rPr>
        <w:t>. МКУ «Центр обеспечения деятельности органов местного самоуправления и муниципальных учреждений» произвести конкурсные мероприятия по определению подрядчика для ремонта квартиры указанной в п.1 настоящего распоряжения.</w:t>
      </w:r>
    </w:p>
    <w:p w:rsidR="00970CAA" w:rsidRPr="00D21B2F" w:rsidRDefault="00970CAA" w:rsidP="00FB12D4">
      <w:pPr>
        <w:ind w:firstLine="708"/>
        <w:jc w:val="both"/>
        <w:rPr>
          <w:sz w:val="28"/>
          <w:szCs w:val="28"/>
          <w:lang w:eastAsia="ar-SA"/>
        </w:rPr>
      </w:pPr>
      <w:r w:rsidRPr="00523B24">
        <w:rPr>
          <w:sz w:val="28"/>
          <w:szCs w:val="28"/>
          <w:lang w:eastAsia="ar-SA"/>
        </w:rPr>
        <w:t>Определить способ проведения конкурсных мероприятий</w:t>
      </w:r>
      <w:r w:rsidR="00D21B2F" w:rsidRPr="00523B24">
        <w:rPr>
          <w:sz w:val="28"/>
          <w:szCs w:val="28"/>
          <w:lang w:eastAsia="ar-SA"/>
        </w:rPr>
        <w:t xml:space="preserve"> </w:t>
      </w:r>
      <w:r w:rsidR="009834C8" w:rsidRPr="00523B24">
        <w:rPr>
          <w:sz w:val="28"/>
          <w:szCs w:val="28"/>
          <w:lang w:eastAsia="ar-SA"/>
        </w:rPr>
        <w:t>–</w:t>
      </w:r>
      <w:r w:rsidR="00D21B2F" w:rsidRPr="00523B24">
        <w:rPr>
          <w:sz w:val="28"/>
          <w:szCs w:val="28"/>
          <w:lang w:eastAsia="ar-SA"/>
        </w:rPr>
        <w:t xml:space="preserve"> </w:t>
      </w:r>
      <w:r w:rsidR="009834C8" w:rsidRPr="00523B24">
        <w:rPr>
          <w:sz w:val="28"/>
          <w:szCs w:val="28"/>
          <w:lang w:eastAsia="ar-SA"/>
        </w:rPr>
        <w:t>электронный аукцион</w:t>
      </w:r>
      <w:r w:rsidR="00523B24" w:rsidRPr="00523B24">
        <w:rPr>
          <w:sz w:val="28"/>
          <w:szCs w:val="28"/>
          <w:lang w:eastAsia="ar-SA"/>
        </w:rPr>
        <w:t>.</w:t>
      </w:r>
    </w:p>
    <w:p w:rsidR="00FB12D4" w:rsidRPr="00D21B2F" w:rsidRDefault="009237AB" w:rsidP="00FB12D4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FB12D4" w:rsidRPr="00D21B2F">
        <w:rPr>
          <w:sz w:val="28"/>
          <w:szCs w:val="28"/>
          <w:lang w:eastAsia="ar-SA"/>
        </w:rPr>
        <w:t>. Контроль за исполнением настоящего распоряжения возложить на комитет по экономике и управлению имуществом администрации Соболевского муниципального района.</w:t>
      </w:r>
    </w:p>
    <w:p w:rsidR="00FB12D4" w:rsidRPr="00D21B2F" w:rsidRDefault="009237AB" w:rsidP="00FB12D4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B12D4" w:rsidRPr="00D21B2F">
        <w:rPr>
          <w:sz w:val="28"/>
          <w:szCs w:val="28"/>
          <w:lang w:eastAsia="ar-SA"/>
        </w:rPr>
        <w:t xml:space="preserve">. Ответственным </w:t>
      </w:r>
      <w:r w:rsidR="00970CAA" w:rsidRPr="00D21B2F">
        <w:rPr>
          <w:sz w:val="28"/>
          <w:szCs w:val="28"/>
          <w:lang w:eastAsia="ar-SA"/>
        </w:rPr>
        <w:t>назначить</w:t>
      </w:r>
      <w:r w:rsidR="00FB12D4" w:rsidRPr="00D21B2F">
        <w:rPr>
          <w:sz w:val="28"/>
          <w:szCs w:val="28"/>
          <w:lang w:eastAsia="ar-SA"/>
        </w:rPr>
        <w:t xml:space="preserve"> заместителя </w:t>
      </w:r>
      <w:r w:rsidR="00BF458E">
        <w:rPr>
          <w:sz w:val="28"/>
          <w:szCs w:val="28"/>
          <w:lang w:eastAsia="ar-SA"/>
        </w:rPr>
        <w:t>руководителя Комитета</w:t>
      </w:r>
      <w:r w:rsidR="00BF458E" w:rsidRPr="00BF458E">
        <w:t xml:space="preserve"> </w:t>
      </w:r>
      <w:r w:rsidR="00BF458E" w:rsidRPr="00BF458E">
        <w:rPr>
          <w:sz w:val="28"/>
          <w:szCs w:val="28"/>
          <w:lang w:eastAsia="ar-SA"/>
        </w:rPr>
        <w:t>по экономике и управлению муниципальным имуществом</w:t>
      </w:r>
      <w:r w:rsidR="00BF458E">
        <w:rPr>
          <w:sz w:val="28"/>
          <w:szCs w:val="28"/>
          <w:lang w:eastAsia="ar-SA"/>
        </w:rPr>
        <w:t xml:space="preserve">, - начальника отдела прогнозирования, экономического анализа, инвестиций и </w:t>
      </w:r>
      <w:proofErr w:type="gramStart"/>
      <w:r w:rsidR="00BF458E">
        <w:rPr>
          <w:sz w:val="28"/>
          <w:szCs w:val="28"/>
          <w:lang w:eastAsia="ar-SA"/>
        </w:rPr>
        <w:t>предпринимательства  Борисову</w:t>
      </w:r>
      <w:proofErr w:type="gramEnd"/>
      <w:r w:rsidR="00BF458E">
        <w:rPr>
          <w:sz w:val="28"/>
          <w:szCs w:val="28"/>
          <w:lang w:eastAsia="ar-SA"/>
        </w:rPr>
        <w:t xml:space="preserve"> Т.</w:t>
      </w:r>
      <w:r w:rsidR="00970CAA" w:rsidRPr="00D21B2F">
        <w:rPr>
          <w:sz w:val="28"/>
          <w:szCs w:val="28"/>
          <w:lang w:eastAsia="ar-SA"/>
        </w:rPr>
        <w:t xml:space="preserve"> М.</w:t>
      </w:r>
    </w:p>
    <w:p w:rsidR="00D579E7" w:rsidRPr="00D21B2F" w:rsidRDefault="003809D5" w:rsidP="00D579E7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spacing w:val="-1"/>
          <w:sz w:val="28"/>
          <w:szCs w:val="28"/>
          <w:lang w:eastAsia="ar-SA"/>
        </w:rPr>
      </w:pPr>
      <w:r w:rsidRPr="00D21B2F">
        <w:rPr>
          <w:b/>
          <w:sz w:val="28"/>
          <w:szCs w:val="28"/>
          <w:lang w:eastAsia="ar-SA"/>
        </w:rPr>
        <w:t xml:space="preserve"> </w:t>
      </w:r>
    </w:p>
    <w:p w:rsidR="00791B80" w:rsidRDefault="00791B80" w:rsidP="00D579E7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spacing w:val="-1"/>
          <w:sz w:val="28"/>
          <w:szCs w:val="28"/>
          <w:lang w:eastAsia="ar-SA"/>
        </w:rPr>
      </w:pPr>
    </w:p>
    <w:p w:rsidR="00BF458E" w:rsidRPr="00D21B2F" w:rsidRDefault="00BF458E" w:rsidP="00D579E7">
      <w:pPr>
        <w:shd w:val="clear" w:color="auto" w:fill="FFFFFF"/>
        <w:tabs>
          <w:tab w:val="left" w:pos="4140"/>
          <w:tab w:val="left" w:pos="4320"/>
        </w:tabs>
        <w:suppressAutoHyphens/>
        <w:ind w:left="306" w:hanging="306"/>
        <w:jc w:val="both"/>
        <w:rPr>
          <w:spacing w:val="-1"/>
          <w:sz w:val="28"/>
          <w:szCs w:val="28"/>
          <w:lang w:eastAsia="ar-SA"/>
        </w:rPr>
      </w:pPr>
    </w:p>
    <w:p w:rsidR="00495CC5" w:rsidRDefault="00AF5425" w:rsidP="002B62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79E7" w:rsidRPr="00D21B2F">
        <w:rPr>
          <w:sz w:val="28"/>
          <w:szCs w:val="28"/>
        </w:rPr>
        <w:t xml:space="preserve">Соболевского </w:t>
      </w:r>
    </w:p>
    <w:p w:rsidR="00D123A7" w:rsidRPr="00495CC5" w:rsidRDefault="00D579E7" w:rsidP="002B6292">
      <w:pPr>
        <w:rPr>
          <w:sz w:val="28"/>
          <w:szCs w:val="28"/>
        </w:rPr>
      </w:pPr>
      <w:r w:rsidRPr="00D21B2F">
        <w:rPr>
          <w:sz w:val="28"/>
          <w:szCs w:val="28"/>
        </w:rPr>
        <w:t xml:space="preserve">муниципального района </w:t>
      </w:r>
      <w:r w:rsidR="00D21B2F" w:rsidRPr="00D21B2F">
        <w:rPr>
          <w:sz w:val="28"/>
          <w:szCs w:val="28"/>
        </w:rPr>
        <w:t xml:space="preserve">                                       </w:t>
      </w:r>
      <w:r w:rsidR="002B6292" w:rsidRPr="002B6292">
        <w:rPr>
          <w:sz w:val="28"/>
          <w:szCs w:val="28"/>
        </w:rPr>
        <w:t xml:space="preserve"> </w:t>
      </w:r>
      <w:r w:rsidR="00495CC5">
        <w:rPr>
          <w:sz w:val="28"/>
          <w:szCs w:val="28"/>
        </w:rPr>
        <w:t xml:space="preserve">                       </w:t>
      </w:r>
      <w:bookmarkStart w:id="0" w:name="_GoBack"/>
      <w:bookmarkEnd w:id="0"/>
      <w:r w:rsidR="00AF5425">
        <w:rPr>
          <w:sz w:val="28"/>
          <w:szCs w:val="28"/>
        </w:rPr>
        <w:t>А</w:t>
      </w:r>
      <w:r w:rsidR="00BB2D1A">
        <w:rPr>
          <w:sz w:val="28"/>
          <w:szCs w:val="28"/>
        </w:rPr>
        <w:t>.</w:t>
      </w:r>
      <w:r w:rsidR="000E0413">
        <w:rPr>
          <w:sz w:val="28"/>
          <w:szCs w:val="28"/>
        </w:rPr>
        <w:t xml:space="preserve"> В. </w:t>
      </w:r>
      <w:r w:rsidR="00AF5425">
        <w:rPr>
          <w:sz w:val="28"/>
          <w:szCs w:val="28"/>
        </w:rPr>
        <w:t>Воровский</w:t>
      </w:r>
    </w:p>
    <w:sectPr w:rsidR="00D123A7" w:rsidRPr="00495CC5" w:rsidSect="002B6292">
      <w:pgSz w:w="11906" w:h="16838"/>
      <w:pgMar w:top="284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67"/>
    <w:rsid w:val="00045837"/>
    <w:rsid w:val="00070ECC"/>
    <w:rsid w:val="00080C06"/>
    <w:rsid w:val="00094E34"/>
    <w:rsid w:val="000A5568"/>
    <w:rsid w:val="000C14B4"/>
    <w:rsid w:val="000D6583"/>
    <w:rsid w:val="000D6AE7"/>
    <w:rsid w:val="000E0413"/>
    <w:rsid w:val="000F24CB"/>
    <w:rsid w:val="000F5667"/>
    <w:rsid w:val="0010260E"/>
    <w:rsid w:val="00155505"/>
    <w:rsid w:val="00163510"/>
    <w:rsid w:val="0016775B"/>
    <w:rsid w:val="00184B3D"/>
    <w:rsid w:val="00186228"/>
    <w:rsid w:val="001A7EDE"/>
    <w:rsid w:val="001D789F"/>
    <w:rsid w:val="00214618"/>
    <w:rsid w:val="00227108"/>
    <w:rsid w:val="00240A8B"/>
    <w:rsid w:val="00295142"/>
    <w:rsid w:val="002B6292"/>
    <w:rsid w:val="002C4F21"/>
    <w:rsid w:val="002C5518"/>
    <w:rsid w:val="002F2EC9"/>
    <w:rsid w:val="0030510F"/>
    <w:rsid w:val="00317CD0"/>
    <w:rsid w:val="003809D5"/>
    <w:rsid w:val="00393B97"/>
    <w:rsid w:val="003A28AB"/>
    <w:rsid w:val="004330A3"/>
    <w:rsid w:val="00447580"/>
    <w:rsid w:val="00495CC5"/>
    <w:rsid w:val="004A5741"/>
    <w:rsid w:val="004C26C6"/>
    <w:rsid w:val="004C3531"/>
    <w:rsid w:val="004F52E1"/>
    <w:rsid w:val="005050C6"/>
    <w:rsid w:val="00507EC6"/>
    <w:rsid w:val="0052273C"/>
    <w:rsid w:val="00523B24"/>
    <w:rsid w:val="005375AA"/>
    <w:rsid w:val="00541F93"/>
    <w:rsid w:val="00561F64"/>
    <w:rsid w:val="005A0309"/>
    <w:rsid w:val="005B593C"/>
    <w:rsid w:val="005F4DD2"/>
    <w:rsid w:val="00672A4B"/>
    <w:rsid w:val="0069276B"/>
    <w:rsid w:val="00692B53"/>
    <w:rsid w:val="006C38CA"/>
    <w:rsid w:val="0071671A"/>
    <w:rsid w:val="00730538"/>
    <w:rsid w:val="00733B66"/>
    <w:rsid w:val="007363DB"/>
    <w:rsid w:val="00737A85"/>
    <w:rsid w:val="00765909"/>
    <w:rsid w:val="007806A3"/>
    <w:rsid w:val="00786919"/>
    <w:rsid w:val="00791B80"/>
    <w:rsid w:val="00794A72"/>
    <w:rsid w:val="007A3AD3"/>
    <w:rsid w:val="0082042E"/>
    <w:rsid w:val="00822EC0"/>
    <w:rsid w:val="00843473"/>
    <w:rsid w:val="00847B34"/>
    <w:rsid w:val="00853B85"/>
    <w:rsid w:val="00875094"/>
    <w:rsid w:val="008A28FD"/>
    <w:rsid w:val="008B6D25"/>
    <w:rsid w:val="00903A20"/>
    <w:rsid w:val="00905C19"/>
    <w:rsid w:val="00914FBB"/>
    <w:rsid w:val="009237AB"/>
    <w:rsid w:val="00923FC8"/>
    <w:rsid w:val="00956BDE"/>
    <w:rsid w:val="00970CAA"/>
    <w:rsid w:val="009732E7"/>
    <w:rsid w:val="009834C8"/>
    <w:rsid w:val="009C1D71"/>
    <w:rsid w:val="009D2862"/>
    <w:rsid w:val="009E2B09"/>
    <w:rsid w:val="00A04224"/>
    <w:rsid w:val="00A52E9E"/>
    <w:rsid w:val="00A549A0"/>
    <w:rsid w:val="00A54EF7"/>
    <w:rsid w:val="00A809B1"/>
    <w:rsid w:val="00AB5C38"/>
    <w:rsid w:val="00AF5425"/>
    <w:rsid w:val="00B00BB9"/>
    <w:rsid w:val="00B064D2"/>
    <w:rsid w:val="00B06939"/>
    <w:rsid w:val="00B074E1"/>
    <w:rsid w:val="00B20299"/>
    <w:rsid w:val="00B6385C"/>
    <w:rsid w:val="00BA7E57"/>
    <w:rsid w:val="00BB2D1A"/>
    <w:rsid w:val="00BC273A"/>
    <w:rsid w:val="00BF458E"/>
    <w:rsid w:val="00C20ADC"/>
    <w:rsid w:val="00C641E1"/>
    <w:rsid w:val="00CA787F"/>
    <w:rsid w:val="00CD5C5A"/>
    <w:rsid w:val="00CD5C9E"/>
    <w:rsid w:val="00CF0168"/>
    <w:rsid w:val="00D123A7"/>
    <w:rsid w:val="00D1713E"/>
    <w:rsid w:val="00D21B2F"/>
    <w:rsid w:val="00D46F28"/>
    <w:rsid w:val="00D47E1C"/>
    <w:rsid w:val="00D579E7"/>
    <w:rsid w:val="00D84C17"/>
    <w:rsid w:val="00DC46C1"/>
    <w:rsid w:val="00DC6366"/>
    <w:rsid w:val="00E7130F"/>
    <w:rsid w:val="00E925BC"/>
    <w:rsid w:val="00ED5212"/>
    <w:rsid w:val="00F6663C"/>
    <w:rsid w:val="00F74098"/>
    <w:rsid w:val="00F907C4"/>
    <w:rsid w:val="00F9141B"/>
    <w:rsid w:val="00FB12D4"/>
    <w:rsid w:val="00FE0A85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38CE"/>
  <w15:docId w15:val="{5B5E6327-E811-4EC2-A9CB-48134C3D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3D"/>
    <w:rPr>
      <w:sz w:val="28"/>
    </w:rPr>
  </w:style>
  <w:style w:type="character" w:customStyle="1" w:styleId="a4">
    <w:name w:val="Основной текст Знак"/>
    <w:basedOn w:val="a0"/>
    <w:link w:val="a3"/>
    <w:rsid w:val="00184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549A0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A549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satz-Standardschriftart">
    <w:name w:val="Absatz-Standardschriftart"/>
    <w:rsid w:val="000A5568"/>
  </w:style>
  <w:style w:type="paragraph" w:customStyle="1" w:styleId="1">
    <w:name w:val="Абзац списка1"/>
    <w:basedOn w:val="a"/>
    <w:uiPriority w:val="34"/>
    <w:qFormat/>
    <w:rsid w:val="00791B80"/>
    <w:pPr>
      <w:spacing w:after="5" w:line="242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92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74</cp:revision>
  <cp:lastPrinted>2024-07-31T21:11:00Z</cp:lastPrinted>
  <dcterms:created xsi:type="dcterms:W3CDTF">2019-07-18T03:29:00Z</dcterms:created>
  <dcterms:modified xsi:type="dcterms:W3CDTF">2024-07-31T21:11:00Z</dcterms:modified>
</cp:coreProperties>
</file>